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2F930C6B" w:rsidR="00F73C5A" w:rsidRPr="000B60A5" w:rsidRDefault="00A542B1" w:rsidP="00A44A95">
      <w:pPr>
        <w:pStyle w:val="Heading1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12</w:t>
      </w:r>
      <w:r w:rsidRPr="00A542B1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>
        <w:rPr>
          <w:rFonts w:ascii="Arial" w:hAnsi="Arial" w:cs="Arial"/>
          <w:sz w:val="36"/>
          <w:szCs w:val="36"/>
          <w:lang w:val="en-US"/>
        </w:rPr>
        <w:t xml:space="preserve"> January</w:t>
      </w:r>
      <w:r w:rsidR="00DE6849" w:rsidRPr="00DE6849">
        <w:rPr>
          <w:rFonts w:ascii="Arial" w:hAnsi="Arial" w:cs="Arial"/>
          <w:sz w:val="36"/>
          <w:szCs w:val="36"/>
        </w:rPr>
        <w:t xml:space="preserve"> 202</w:t>
      </w:r>
      <w:r>
        <w:rPr>
          <w:rFonts w:ascii="Arial" w:hAnsi="Arial" w:cs="Arial"/>
          <w:sz w:val="36"/>
          <w:szCs w:val="36"/>
          <w:lang w:val="en-US"/>
        </w:rPr>
        <w:t>2</w:t>
      </w:r>
      <w:r w:rsidR="00DE6849" w:rsidRPr="00DE6849">
        <w:rPr>
          <w:rFonts w:ascii="Arial" w:hAnsi="Arial" w:cs="Arial"/>
          <w:sz w:val="36"/>
          <w:szCs w:val="36"/>
        </w:rPr>
        <w:t xml:space="preserve"> at 18</w:t>
      </w:r>
      <w:r w:rsidR="00552DD7">
        <w:rPr>
          <w:rFonts w:ascii="Arial" w:hAnsi="Arial" w:cs="Arial"/>
          <w:sz w:val="36"/>
          <w:szCs w:val="36"/>
          <w:lang w:val="en-US"/>
        </w:rPr>
        <w:t>00</w:t>
      </w:r>
    </w:p>
    <w:p w14:paraId="60F10F02" w14:textId="77777777" w:rsidR="00DE6849" w:rsidRPr="00F73C5A" w:rsidRDefault="00DE6849" w:rsidP="00A44A95">
      <w:pPr>
        <w:pStyle w:val="Heading1"/>
        <w:jc w:val="center"/>
        <w:rPr>
          <w:rFonts w:ascii="Arial" w:hAnsi="Arial" w:cs="Arial"/>
          <w:u w:val="single"/>
        </w:rPr>
      </w:pPr>
      <w:r w:rsidRPr="00DE6849">
        <w:rPr>
          <w:rFonts w:ascii="Arial" w:hAnsi="Arial" w:cs="Arial"/>
          <w:sz w:val="36"/>
          <w:szCs w:val="36"/>
        </w:rPr>
        <w:t>(held via Zoom)</w:t>
      </w:r>
    </w:p>
    <w:p w14:paraId="1AD998E5" w14:textId="77777777" w:rsidR="00DE6849" w:rsidRDefault="00DE6849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77777777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D3AB19C" w14:textId="43B196DE" w:rsidR="00A11F4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Robin Black, </w:t>
      </w:r>
      <w:r w:rsidR="00A542B1">
        <w:rPr>
          <w:rFonts w:ascii="Arial" w:hAnsi="Arial" w:cs="Arial"/>
        </w:rPr>
        <w:t>Jamie Macbeath, Kenny Pottinger and Alistair Christie-Henry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77777777" w:rsidR="009F3C75" w:rsidRPr="00DA1F08" w:rsidRDefault="000465C1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  <w:r w:rsidR="000A4D24">
        <w:rPr>
          <w:rFonts w:ascii="Arial" w:hAnsi="Arial" w:cs="Arial"/>
          <w:bCs/>
        </w:rPr>
        <w:t>ne</w:t>
      </w:r>
      <w:r w:rsidR="004663EC">
        <w:rPr>
          <w:rFonts w:ascii="Arial" w:hAnsi="Arial" w:cs="Arial"/>
          <w:bCs/>
        </w:rPr>
        <w:t xml:space="preserve">. 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3. 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48A9B0F5" w:rsidR="000465C1" w:rsidRDefault="00602AAE" w:rsidP="007E07AF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 xml:space="preserve">Chris Bunyan (Chair), </w:t>
      </w:r>
      <w:r w:rsidR="0017572C">
        <w:rPr>
          <w:rFonts w:ascii="Arial" w:hAnsi="Arial" w:cs="Arial"/>
        </w:rPr>
        <w:t xml:space="preserve">Aileen Brown, Alistair Laurenson, David Cooper, Karen Hannay, John Dally, </w:t>
      </w:r>
      <w:r w:rsidR="00EA041D">
        <w:rPr>
          <w:rFonts w:ascii="Arial" w:hAnsi="Arial" w:cs="Arial"/>
        </w:rPr>
        <w:t xml:space="preserve">James Garrick, </w:t>
      </w:r>
      <w:r w:rsidR="00DD0B1A">
        <w:rPr>
          <w:rFonts w:ascii="Arial" w:hAnsi="Arial" w:cs="Arial"/>
        </w:rPr>
        <w:t xml:space="preserve">John Parry, </w:t>
      </w:r>
      <w:r w:rsidR="0017572C">
        <w:rPr>
          <w:rFonts w:ascii="Arial" w:hAnsi="Arial" w:cs="Arial"/>
        </w:rPr>
        <w:t>Jim Anderson,</w:t>
      </w:r>
      <w:r w:rsidR="00DD0B1A">
        <w:rPr>
          <w:rFonts w:ascii="Arial" w:hAnsi="Arial" w:cs="Arial"/>
        </w:rPr>
        <w:t xml:space="preserve"> </w:t>
      </w:r>
      <w:r w:rsidR="0017572C">
        <w:rPr>
          <w:rFonts w:ascii="Arial" w:hAnsi="Arial" w:cs="Arial"/>
        </w:rPr>
        <w:t xml:space="preserve">Angela Sutherland, Neville Martin, Colin Clark and </w:t>
      </w:r>
      <w:r w:rsidRPr="00DA1F08">
        <w:rPr>
          <w:rFonts w:ascii="Arial" w:hAnsi="Arial" w:cs="Arial"/>
        </w:rPr>
        <w:t>Eleanor Gear (Admin</w:t>
      </w:r>
      <w:r w:rsidR="009F3C75" w:rsidRPr="00DA1F08">
        <w:rPr>
          <w:rFonts w:ascii="Arial" w:hAnsi="Arial" w:cs="Arial"/>
        </w:rPr>
        <w:t>istration</w:t>
      </w:r>
      <w:r w:rsidRPr="00DA1F08">
        <w:rPr>
          <w:rFonts w:ascii="Arial" w:hAnsi="Arial" w:cs="Arial"/>
        </w:rPr>
        <w:t xml:space="preserve"> Officer)</w:t>
      </w:r>
      <w:r w:rsidR="000465C1">
        <w:rPr>
          <w:rFonts w:ascii="Arial" w:hAnsi="Arial" w:cs="Arial"/>
        </w:rPr>
        <w:t xml:space="preserve">. </w:t>
      </w:r>
    </w:p>
    <w:p w14:paraId="3A9A73C0" w14:textId="77777777" w:rsidR="00B80CEC" w:rsidRDefault="00B80CE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257555B" w14:textId="77777777" w:rsidR="005636C2" w:rsidRDefault="00084D09" w:rsidP="002A081A">
      <w:pPr>
        <w:spacing w:line="240" w:lineRule="auto"/>
        <w:contextualSpacing/>
        <w:jc w:val="both"/>
        <w:rPr>
          <w:rFonts w:ascii="Arial" w:hAnsi="Arial" w:cs="Arial"/>
        </w:rPr>
      </w:pPr>
      <w:r w:rsidRPr="00084D09">
        <w:rPr>
          <w:rFonts w:ascii="Arial" w:hAnsi="Arial" w:cs="Arial"/>
          <w:b/>
          <w:bCs/>
        </w:rPr>
        <w:t>New Directors/Observers</w:t>
      </w:r>
      <w:r>
        <w:rPr>
          <w:rFonts w:ascii="Arial" w:hAnsi="Arial" w:cs="Arial"/>
        </w:rPr>
        <w:t xml:space="preserve"> </w:t>
      </w:r>
    </w:p>
    <w:p w14:paraId="7B725E45" w14:textId="0DB6A473" w:rsidR="00084D09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4401F">
        <w:rPr>
          <w:rFonts w:ascii="Arial" w:hAnsi="Arial" w:cs="Arial"/>
        </w:rPr>
        <w:t>None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5ED25FC" w14:textId="0233FD16" w:rsidR="00A11F4C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34401F">
        <w:rPr>
          <w:rFonts w:ascii="Arial" w:hAnsi="Arial" w:cs="Arial"/>
          <w:b/>
        </w:rPr>
        <w:t>8</w:t>
      </w:r>
      <w:r w:rsidR="0034401F" w:rsidRPr="0034401F">
        <w:rPr>
          <w:rFonts w:ascii="Arial" w:hAnsi="Arial" w:cs="Arial"/>
          <w:b/>
          <w:vertAlign w:val="superscript"/>
        </w:rPr>
        <w:t>th</w:t>
      </w:r>
      <w:r w:rsidR="0034401F">
        <w:rPr>
          <w:rFonts w:ascii="Arial" w:hAnsi="Arial" w:cs="Arial"/>
          <w:b/>
        </w:rPr>
        <w:t xml:space="preserve"> December</w:t>
      </w:r>
      <w:r w:rsidR="00AA1867">
        <w:rPr>
          <w:rFonts w:ascii="Arial" w:hAnsi="Arial" w:cs="Arial"/>
          <w:b/>
        </w:rPr>
        <w:t xml:space="preserve"> 2021</w:t>
      </w:r>
    </w:p>
    <w:p w14:paraId="55D7320D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161BC55C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F73C5A">
        <w:rPr>
          <w:rFonts w:ascii="Arial" w:hAnsi="Arial" w:cs="Arial"/>
          <w:bCs/>
        </w:rPr>
        <w:t xml:space="preserve"> </w:t>
      </w:r>
      <w:r w:rsidR="0017572C">
        <w:rPr>
          <w:rFonts w:ascii="Arial" w:hAnsi="Arial" w:cs="Arial"/>
          <w:bCs/>
        </w:rPr>
        <w:t xml:space="preserve">John </w:t>
      </w:r>
      <w:r w:rsidR="0034401F">
        <w:rPr>
          <w:rFonts w:ascii="Arial" w:hAnsi="Arial" w:cs="Arial"/>
          <w:bCs/>
        </w:rPr>
        <w:t>Dally</w:t>
      </w:r>
      <w:r w:rsidR="00B53DD8">
        <w:rPr>
          <w:rFonts w:ascii="Arial" w:hAnsi="Arial" w:cs="Arial"/>
          <w:bCs/>
        </w:rPr>
        <w:t xml:space="preserve">, seconded by </w:t>
      </w:r>
      <w:r w:rsidR="0034401F">
        <w:rPr>
          <w:rFonts w:ascii="Arial" w:hAnsi="Arial" w:cs="Arial"/>
          <w:bCs/>
        </w:rPr>
        <w:t>John Parry</w:t>
      </w:r>
      <w:r w:rsidR="002A081A">
        <w:rPr>
          <w:rFonts w:ascii="Arial" w:hAnsi="Arial" w:cs="Arial"/>
          <w:bCs/>
        </w:rPr>
        <w:t>.</w:t>
      </w:r>
      <w:r w:rsidR="0072751C">
        <w:rPr>
          <w:rFonts w:ascii="Arial" w:hAnsi="Arial" w:cs="Arial"/>
          <w:bCs/>
        </w:rPr>
        <w:t xml:space="preserve">  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1BFC0D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54A1562A" w14:textId="77777777" w:rsidR="0072751C" w:rsidRDefault="0072751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C73621F" w14:textId="4176E5F0" w:rsidR="00FD29AA" w:rsidRDefault="0081096F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response to the Scottish Government consultation</w:t>
      </w:r>
      <w:r w:rsidR="00D15CED">
        <w:rPr>
          <w:rFonts w:ascii="Arial" w:hAnsi="Arial" w:cs="Arial"/>
        </w:rPr>
        <w:t>,</w:t>
      </w:r>
      <w:r w:rsidR="00447A1A">
        <w:rPr>
          <w:rFonts w:ascii="Arial" w:hAnsi="Arial" w:cs="Arial"/>
        </w:rPr>
        <w:t xml:space="preserve"> drafted by CB and John Dally</w:t>
      </w:r>
      <w:r w:rsidR="00D15C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74CA8">
        <w:rPr>
          <w:rFonts w:ascii="Arial" w:hAnsi="Arial" w:cs="Arial"/>
        </w:rPr>
        <w:t xml:space="preserve">was </w:t>
      </w:r>
      <w:r w:rsidR="00174CA8" w:rsidRPr="00FF04C3">
        <w:rPr>
          <w:rFonts w:ascii="Arial" w:hAnsi="Arial" w:cs="Arial"/>
        </w:rPr>
        <w:t>circulated prior to the meeting.</w:t>
      </w:r>
      <w:r w:rsidR="00D15CED" w:rsidRPr="00FF04C3">
        <w:rPr>
          <w:rFonts w:ascii="Arial" w:hAnsi="Arial" w:cs="Arial"/>
        </w:rPr>
        <w:t xml:space="preserve"> </w:t>
      </w:r>
      <w:r w:rsidR="00C06CED" w:rsidRPr="00FF04C3">
        <w:rPr>
          <w:rFonts w:ascii="Arial" w:hAnsi="Arial" w:cs="Arial"/>
        </w:rPr>
        <w:t xml:space="preserve"> It was agreed to respond to the consultation in the terms in the report.</w:t>
      </w:r>
    </w:p>
    <w:p w14:paraId="01882970" w14:textId="77777777" w:rsidR="0011780D" w:rsidRPr="0017572C" w:rsidRDefault="0011780D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FAA6FEC" w14:textId="77777777" w:rsidR="00A96AF2" w:rsidRDefault="00A96AF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14C2C7A" w14:textId="77777777" w:rsidR="0011780D" w:rsidRPr="000F4BB9" w:rsidRDefault="0011780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533B3C" w14:textId="2671872C" w:rsidR="00317BD5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0F4BB9">
        <w:rPr>
          <w:rFonts w:ascii="Arial" w:hAnsi="Arial" w:cs="Arial"/>
          <w:b/>
        </w:rPr>
        <w:t>(</w:t>
      </w:r>
      <w:r w:rsidR="00102B92">
        <w:rPr>
          <w:rFonts w:ascii="Arial" w:hAnsi="Arial" w:cs="Arial"/>
          <w:b/>
        </w:rPr>
        <w:t>a</w:t>
      </w:r>
      <w:r w:rsidRPr="000F4BB9">
        <w:rPr>
          <w:rFonts w:ascii="Arial" w:hAnsi="Arial" w:cs="Arial"/>
          <w:b/>
        </w:rPr>
        <w:t xml:space="preserve">) </w:t>
      </w:r>
      <w:r w:rsidR="0011780D">
        <w:rPr>
          <w:rFonts w:ascii="Arial" w:hAnsi="Arial" w:cs="Arial"/>
          <w:b/>
        </w:rPr>
        <w:t xml:space="preserve">Revised Rules </w:t>
      </w:r>
      <w:r w:rsidR="00102B92">
        <w:rPr>
          <w:rFonts w:ascii="Arial" w:hAnsi="Arial" w:cs="Arial"/>
          <w:b/>
        </w:rPr>
        <w:t>–</w:t>
      </w:r>
      <w:r w:rsidR="0011780D">
        <w:rPr>
          <w:rFonts w:ascii="Arial" w:hAnsi="Arial" w:cs="Arial"/>
          <w:b/>
        </w:rPr>
        <w:t xml:space="preserve"> </w:t>
      </w:r>
      <w:r w:rsidR="00102B92">
        <w:rPr>
          <w:rFonts w:ascii="Arial" w:hAnsi="Arial" w:cs="Arial"/>
          <w:b/>
        </w:rPr>
        <w:t>final draft circulated</w:t>
      </w:r>
    </w:p>
    <w:p w14:paraId="1E142A77" w14:textId="77777777" w:rsidR="000F4BB9" w:rsidRDefault="000F4BB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6ADDD84" w14:textId="18E9D2F7" w:rsidR="0011780D" w:rsidRDefault="00102B92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FF04C3">
        <w:rPr>
          <w:rFonts w:ascii="Arial" w:hAnsi="Arial" w:cs="Arial"/>
          <w:bCs/>
        </w:rPr>
        <w:t>CB, in consultation with the audit and governance group</w:t>
      </w:r>
      <w:r w:rsidR="00C06CED" w:rsidRPr="00FF04C3">
        <w:rPr>
          <w:rFonts w:ascii="Arial" w:hAnsi="Arial" w:cs="Arial"/>
          <w:bCs/>
        </w:rPr>
        <w:t xml:space="preserve"> and officers</w:t>
      </w:r>
      <w:r w:rsidRPr="00FF04C3">
        <w:rPr>
          <w:rFonts w:ascii="Arial" w:hAnsi="Arial" w:cs="Arial"/>
          <w:bCs/>
        </w:rPr>
        <w:t xml:space="preserve">, </w:t>
      </w:r>
      <w:r w:rsidR="009D23AB" w:rsidRPr="00FF04C3">
        <w:rPr>
          <w:rFonts w:ascii="Arial" w:hAnsi="Arial" w:cs="Arial"/>
          <w:bCs/>
        </w:rPr>
        <w:t xml:space="preserve">decided to postpone the Special General Meeting due to a contradiction between the draft revised rules and the </w:t>
      </w:r>
      <w:proofErr w:type="gramStart"/>
      <w:r w:rsidR="00E54F83" w:rsidRPr="00FF04C3">
        <w:rPr>
          <w:rFonts w:ascii="Arial" w:hAnsi="Arial" w:cs="Arial"/>
          <w:bCs/>
        </w:rPr>
        <w:t>Conflict</w:t>
      </w:r>
      <w:r w:rsidR="009D23AB" w:rsidRPr="00FF04C3">
        <w:rPr>
          <w:rFonts w:ascii="Arial" w:hAnsi="Arial" w:cs="Arial"/>
          <w:bCs/>
        </w:rPr>
        <w:t xml:space="preserve"> of</w:t>
      </w:r>
      <w:r w:rsidR="00C06CED" w:rsidRPr="00FF04C3">
        <w:rPr>
          <w:rFonts w:ascii="Arial" w:hAnsi="Arial" w:cs="Arial"/>
          <w:bCs/>
        </w:rPr>
        <w:t xml:space="preserve"> I</w:t>
      </w:r>
      <w:r w:rsidR="009D23AB" w:rsidRPr="00FF04C3">
        <w:rPr>
          <w:rFonts w:ascii="Arial" w:hAnsi="Arial" w:cs="Arial"/>
          <w:bCs/>
        </w:rPr>
        <w:t>nterest</w:t>
      </w:r>
      <w:proofErr w:type="gramEnd"/>
      <w:r w:rsidR="009D23AB" w:rsidRPr="00FF04C3">
        <w:rPr>
          <w:rFonts w:ascii="Arial" w:hAnsi="Arial" w:cs="Arial"/>
          <w:bCs/>
        </w:rPr>
        <w:t xml:space="preserve"> policy which required co</w:t>
      </w:r>
      <w:r w:rsidR="00E54F83" w:rsidRPr="00FF04C3">
        <w:rPr>
          <w:rFonts w:ascii="Arial" w:hAnsi="Arial" w:cs="Arial"/>
          <w:bCs/>
        </w:rPr>
        <w:t>rrection first.</w:t>
      </w:r>
      <w:r w:rsidR="00947ADB" w:rsidRPr="00FF04C3">
        <w:rPr>
          <w:rFonts w:ascii="Arial" w:hAnsi="Arial" w:cs="Arial"/>
          <w:bCs/>
        </w:rPr>
        <w:t xml:space="preserve">  Paragraph 35 (b) has now been amended to ensure both documents agree.</w:t>
      </w:r>
      <w:r w:rsidR="004C526C" w:rsidRPr="00FF04C3">
        <w:rPr>
          <w:rFonts w:ascii="Arial" w:hAnsi="Arial" w:cs="Arial"/>
          <w:bCs/>
        </w:rPr>
        <w:t xml:space="preserve">  Angela Sutherland proposed to adopt the rules and put them to a Special General Meeting, seconded by Neville Martin.</w:t>
      </w:r>
      <w:r w:rsidR="00BE7825" w:rsidRPr="00FF04C3">
        <w:rPr>
          <w:rFonts w:ascii="Arial" w:hAnsi="Arial" w:cs="Arial"/>
          <w:bCs/>
        </w:rPr>
        <w:t xml:space="preserve">  </w:t>
      </w:r>
      <w:r w:rsidR="00C06CED" w:rsidRPr="00FF04C3">
        <w:rPr>
          <w:rFonts w:ascii="Arial" w:hAnsi="Arial" w:cs="Arial"/>
          <w:bCs/>
        </w:rPr>
        <w:t xml:space="preserve">It was agreed </w:t>
      </w:r>
      <w:r w:rsidR="00BE7825" w:rsidRPr="00FF04C3">
        <w:rPr>
          <w:rFonts w:ascii="Arial" w:hAnsi="Arial" w:cs="Arial"/>
          <w:bCs/>
        </w:rPr>
        <w:t>that</w:t>
      </w:r>
      <w:r w:rsidR="00BE7825">
        <w:rPr>
          <w:rFonts w:ascii="Arial" w:hAnsi="Arial" w:cs="Arial"/>
          <w:bCs/>
        </w:rPr>
        <w:t xml:space="preserve"> the Special General Meeting takes place at 6pm on Wednesday 9</w:t>
      </w:r>
      <w:r w:rsidR="00BE7825" w:rsidRPr="00BE7825">
        <w:rPr>
          <w:rFonts w:ascii="Arial" w:hAnsi="Arial" w:cs="Arial"/>
          <w:bCs/>
          <w:vertAlign w:val="superscript"/>
        </w:rPr>
        <w:t>th</w:t>
      </w:r>
      <w:r w:rsidR="00BE7825">
        <w:rPr>
          <w:rFonts w:ascii="Arial" w:hAnsi="Arial" w:cs="Arial"/>
          <w:bCs/>
        </w:rPr>
        <w:t xml:space="preserve"> February prior to the monthly directors meeting.  Agreed.</w:t>
      </w:r>
    </w:p>
    <w:p w14:paraId="5717D2F7" w14:textId="1D272E3E" w:rsidR="00932CA9" w:rsidRDefault="00BE782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08F13C09" w14:textId="77777777" w:rsidR="004663EC" w:rsidRDefault="004663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0E04AB1" w14:textId="3DEB771D" w:rsidR="00932CA9" w:rsidRPr="007F1C0B" w:rsidRDefault="007F1C0B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7F1C0B">
        <w:rPr>
          <w:rFonts w:ascii="Arial" w:hAnsi="Arial" w:cs="Arial"/>
          <w:bCs/>
        </w:rPr>
        <w:t xml:space="preserve">CB </w:t>
      </w:r>
      <w:r>
        <w:rPr>
          <w:rFonts w:ascii="Arial" w:hAnsi="Arial" w:cs="Arial"/>
          <w:bCs/>
        </w:rPr>
        <w:t>raised to the meeting that SCBF’s insurance was due for renewal in March and</w:t>
      </w:r>
      <w:r w:rsidR="00F76045">
        <w:rPr>
          <w:rFonts w:ascii="Arial" w:hAnsi="Arial" w:cs="Arial"/>
          <w:bCs/>
        </w:rPr>
        <w:t xml:space="preserve"> recalled that Angela Sutherland mentioned in a previous meeting about her background in insurance.  </w:t>
      </w:r>
      <w:r w:rsidR="00F76045">
        <w:rPr>
          <w:rFonts w:ascii="Arial" w:hAnsi="Arial" w:cs="Arial"/>
          <w:bCs/>
        </w:rPr>
        <w:lastRenderedPageBreak/>
        <w:t>He then asked Angela if she wou</w:t>
      </w:r>
      <w:r w:rsidR="009C47A0">
        <w:rPr>
          <w:rFonts w:ascii="Arial" w:hAnsi="Arial" w:cs="Arial"/>
          <w:bCs/>
        </w:rPr>
        <w:t>ld</w:t>
      </w:r>
      <w:r w:rsidR="00F76045">
        <w:rPr>
          <w:rFonts w:ascii="Arial" w:hAnsi="Arial" w:cs="Arial"/>
          <w:bCs/>
        </w:rPr>
        <w:t xml:space="preserve"> look into SCBF’s renewal requirements </w:t>
      </w:r>
      <w:r w:rsidR="009C47A0">
        <w:rPr>
          <w:rFonts w:ascii="Arial" w:hAnsi="Arial" w:cs="Arial"/>
          <w:bCs/>
        </w:rPr>
        <w:t xml:space="preserve">to which she </w:t>
      </w:r>
      <w:r w:rsidR="006B77ED">
        <w:rPr>
          <w:rFonts w:ascii="Arial" w:hAnsi="Arial" w:cs="Arial"/>
          <w:bCs/>
        </w:rPr>
        <w:t>agreed</w:t>
      </w:r>
      <w:r w:rsidR="009C47A0">
        <w:rPr>
          <w:rFonts w:ascii="Arial" w:hAnsi="Arial" w:cs="Arial"/>
          <w:bCs/>
        </w:rPr>
        <w:t>.  AS will liaise with EG</w:t>
      </w:r>
      <w:r w:rsidR="00AF1613">
        <w:rPr>
          <w:rFonts w:ascii="Arial" w:hAnsi="Arial" w:cs="Arial"/>
          <w:bCs/>
        </w:rPr>
        <w:t xml:space="preserve"> on this.</w:t>
      </w:r>
    </w:p>
    <w:p w14:paraId="779E34F3" w14:textId="77777777" w:rsidR="00F37D54" w:rsidRPr="007F1C0B" w:rsidRDefault="00F37D54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B624784" w14:textId="77777777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F2B425C" w14:textId="77777777" w:rsidR="000F4BB9" w:rsidRPr="000C6D68" w:rsidRDefault="00084D0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0C6D68">
        <w:rPr>
          <w:rFonts w:ascii="Arial" w:hAnsi="Arial" w:cs="Arial"/>
          <w:b/>
        </w:rPr>
        <w:t xml:space="preserve">(a) </w:t>
      </w:r>
      <w:r w:rsidR="000C6D68">
        <w:rPr>
          <w:rFonts w:ascii="Arial" w:hAnsi="Arial" w:cs="Arial"/>
          <w:b/>
        </w:rPr>
        <w:t>R</w:t>
      </w:r>
      <w:r w:rsidRPr="000C6D68">
        <w:rPr>
          <w:rFonts w:ascii="Arial" w:hAnsi="Arial" w:cs="Arial"/>
          <w:b/>
        </w:rPr>
        <w:t>eport</w:t>
      </w:r>
      <w:r w:rsidR="000C6D68">
        <w:rPr>
          <w:rFonts w:ascii="Arial" w:hAnsi="Arial" w:cs="Arial"/>
          <w:b/>
        </w:rPr>
        <w:t xml:space="preserve"> on 2021-22 income and expenditure - circulated</w:t>
      </w:r>
    </w:p>
    <w:p w14:paraId="799D8CEC" w14:textId="77777777" w:rsidR="00846F86" w:rsidRDefault="00846F8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74F19CCF" w14:textId="366DFFDA" w:rsidR="00AF1613" w:rsidRDefault="00AF161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Colin Clark asked if there were any concerns abou</w:t>
      </w:r>
      <w:r w:rsidR="00D13758">
        <w:rPr>
          <w:rFonts w:ascii="Arial" w:hAnsi="Arial" w:cs="Arial"/>
          <w:bCs/>
        </w:rPr>
        <w:t xml:space="preserve">t spending the grant funds as there </w:t>
      </w:r>
      <w:r w:rsidR="006B77ED">
        <w:rPr>
          <w:rFonts w:ascii="Arial" w:hAnsi="Arial" w:cs="Arial"/>
          <w:bCs/>
        </w:rPr>
        <w:t>is</w:t>
      </w:r>
      <w:r w:rsidR="00D13758">
        <w:rPr>
          <w:rFonts w:ascii="Arial" w:hAnsi="Arial" w:cs="Arial"/>
          <w:bCs/>
        </w:rPr>
        <w:t xml:space="preserve"> still a large sum of grant funds remaining.  EG advised</w:t>
      </w:r>
      <w:r w:rsidR="00C543A7">
        <w:rPr>
          <w:rFonts w:ascii="Arial" w:hAnsi="Arial" w:cs="Arial"/>
          <w:bCs/>
        </w:rPr>
        <w:t xml:space="preserve"> directors</w:t>
      </w:r>
      <w:r w:rsidR="00D13758">
        <w:rPr>
          <w:rFonts w:ascii="Arial" w:hAnsi="Arial" w:cs="Arial"/>
          <w:bCs/>
        </w:rPr>
        <w:t xml:space="preserve"> that some community council</w:t>
      </w:r>
      <w:r w:rsidR="00833D86">
        <w:rPr>
          <w:rFonts w:ascii="Arial" w:hAnsi="Arial" w:cs="Arial"/>
          <w:bCs/>
        </w:rPr>
        <w:t>s</w:t>
      </w:r>
      <w:r w:rsidR="00D13758">
        <w:rPr>
          <w:rFonts w:ascii="Arial" w:hAnsi="Arial" w:cs="Arial"/>
          <w:bCs/>
        </w:rPr>
        <w:t xml:space="preserve"> have already spent </w:t>
      </w:r>
      <w:r w:rsidR="00833D86">
        <w:rPr>
          <w:rFonts w:ascii="Arial" w:hAnsi="Arial" w:cs="Arial"/>
          <w:bCs/>
        </w:rPr>
        <w:t>all</w:t>
      </w:r>
      <w:r w:rsidR="00D13758">
        <w:rPr>
          <w:rFonts w:ascii="Arial" w:hAnsi="Arial" w:cs="Arial"/>
          <w:bCs/>
        </w:rPr>
        <w:t xml:space="preserve"> their funding for the 2021/22 AGS financial year, some are awaiting large projects to submit applications</w:t>
      </w:r>
      <w:r w:rsidR="00DC1695">
        <w:rPr>
          <w:rFonts w:ascii="Arial" w:hAnsi="Arial" w:cs="Arial"/>
          <w:bCs/>
        </w:rPr>
        <w:t xml:space="preserve"> but that there were some community councils which have received few applications.</w:t>
      </w:r>
      <w:r w:rsidR="0061766C">
        <w:rPr>
          <w:rFonts w:ascii="Arial" w:hAnsi="Arial" w:cs="Arial"/>
          <w:bCs/>
        </w:rPr>
        <w:t xml:space="preserve">  EG to produce a report for the next meeting on community council AGS expenditure</w:t>
      </w:r>
      <w:r w:rsidR="00FF04C3">
        <w:rPr>
          <w:rFonts w:ascii="Arial" w:hAnsi="Arial" w:cs="Arial"/>
          <w:bCs/>
        </w:rPr>
        <w:t xml:space="preserve"> and contact community councils to enquire about plans within their communities for the remaining AGS funds</w:t>
      </w:r>
      <w:r w:rsidR="00833D86" w:rsidRPr="00FF04C3">
        <w:rPr>
          <w:rFonts w:ascii="Arial" w:hAnsi="Arial" w:cs="Arial"/>
          <w:bCs/>
        </w:rPr>
        <w:t>.</w:t>
      </w:r>
    </w:p>
    <w:p w14:paraId="23F38F68" w14:textId="77777777" w:rsidR="00726252" w:rsidRDefault="00726252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4ADCE60" w14:textId="0F80D42A" w:rsidR="00726252" w:rsidRDefault="00726252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Several directors felt that press releases were useful in raising awareness of the fund</w:t>
      </w:r>
      <w:r w:rsidR="00E63B13">
        <w:rPr>
          <w:rFonts w:ascii="Arial" w:hAnsi="Arial" w:cs="Arial"/>
          <w:bCs/>
        </w:rPr>
        <w:t xml:space="preserve"> and that a radio piece would be a good form of promotion.  CB to contact Radio Shetland</w:t>
      </w:r>
      <w:r w:rsidR="00602BA4">
        <w:rPr>
          <w:rFonts w:ascii="Arial" w:hAnsi="Arial" w:cs="Arial"/>
          <w:bCs/>
        </w:rPr>
        <w:t xml:space="preserve"> and make ready a press release for the end of January</w:t>
      </w:r>
      <w:r w:rsidR="00E63B13">
        <w:rPr>
          <w:rFonts w:ascii="Arial" w:hAnsi="Arial" w:cs="Arial"/>
          <w:bCs/>
        </w:rPr>
        <w:t>.</w:t>
      </w:r>
      <w:r w:rsidR="00602BA4">
        <w:rPr>
          <w:rFonts w:ascii="Arial" w:hAnsi="Arial" w:cs="Arial"/>
          <w:bCs/>
        </w:rPr>
        <w:t xml:space="preserve">  CB reminded directors that all projects supported can be found on the SCBF website.</w:t>
      </w:r>
    </w:p>
    <w:p w14:paraId="548A5E15" w14:textId="77777777" w:rsidR="003806AE" w:rsidRDefault="003806A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79CC7E85" w14:textId="24772738" w:rsidR="003806AE" w:rsidRDefault="003806A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 asked if there were any tax implications to the funds not being spent within 2 years</w:t>
      </w:r>
      <w:r w:rsidR="00D34E86">
        <w:rPr>
          <w:rFonts w:ascii="Arial" w:hAnsi="Arial" w:cs="Arial"/>
          <w:bCs/>
        </w:rPr>
        <w:t>.  CB will contact RSM to check the status on this.</w:t>
      </w:r>
    </w:p>
    <w:p w14:paraId="7A4DC71E" w14:textId="77777777" w:rsidR="00AF1613" w:rsidRDefault="00AF161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C344135" w14:textId="1ADD5DCF" w:rsidR="007558FC" w:rsidRDefault="00D34E8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Finance r</w:t>
      </w:r>
      <w:r w:rsidR="00846F86">
        <w:rPr>
          <w:rFonts w:ascii="Arial" w:hAnsi="Arial" w:cs="Arial"/>
          <w:bCs/>
        </w:rPr>
        <w:t>eport noted.</w:t>
      </w:r>
    </w:p>
    <w:p w14:paraId="6BB65150" w14:textId="77777777" w:rsidR="005636C2" w:rsidRPr="005636C2" w:rsidRDefault="005636C2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4130411B" w14:textId="77777777" w:rsidR="005636C2" w:rsidRDefault="005636C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3CE26D3" w14:textId="19745F1F" w:rsidR="0073275C" w:rsidRDefault="00D34E8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Paper on loans circulated.  </w:t>
      </w:r>
      <w:r w:rsidR="00691984">
        <w:rPr>
          <w:rFonts w:ascii="Arial" w:hAnsi="Arial" w:cs="Arial"/>
          <w:bCs/>
        </w:rPr>
        <w:t>David Cooper raised whether the issue of loans should be left on the back burner as</w:t>
      </w:r>
      <w:r w:rsidR="00FC076C">
        <w:rPr>
          <w:rFonts w:ascii="Arial" w:hAnsi="Arial" w:cs="Arial"/>
          <w:bCs/>
        </w:rPr>
        <w:t xml:space="preserve"> he felt SCBF were unlikely to often be asked for loans.  CB </w:t>
      </w:r>
      <w:r w:rsidR="00B3081B">
        <w:rPr>
          <w:rFonts w:ascii="Arial" w:hAnsi="Arial" w:cs="Arial"/>
          <w:bCs/>
        </w:rPr>
        <w:t xml:space="preserve">advised that the conversation surrounding loans has been raised at this time due to the upcoming community consultation </w:t>
      </w:r>
      <w:r w:rsidR="0073275C">
        <w:rPr>
          <w:rFonts w:ascii="Arial" w:hAnsi="Arial" w:cs="Arial"/>
          <w:bCs/>
        </w:rPr>
        <w:t xml:space="preserve">and that this was an information gathering exercise at this time.  </w:t>
      </w:r>
      <w:r w:rsidR="00EA5699">
        <w:rPr>
          <w:rFonts w:ascii="Arial" w:hAnsi="Arial" w:cs="Arial"/>
          <w:bCs/>
        </w:rPr>
        <w:t xml:space="preserve">John Parry added that there </w:t>
      </w:r>
      <w:r w:rsidR="00AA31AF">
        <w:rPr>
          <w:rFonts w:ascii="Arial" w:hAnsi="Arial" w:cs="Arial"/>
          <w:bCs/>
        </w:rPr>
        <w:t>is necessary experience and regulation</w:t>
      </w:r>
      <w:r w:rsidR="003E4663">
        <w:rPr>
          <w:rFonts w:ascii="Arial" w:hAnsi="Arial" w:cs="Arial"/>
          <w:bCs/>
        </w:rPr>
        <w:t xml:space="preserve"> required to provide loans and that it is a lot of work to do so.  </w:t>
      </w:r>
      <w:r w:rsidR="0073275C">
        <w:rPr>
          <w:rFonts w:ascii="Arial" w:hAnsi="Arial" w:cs="Arial"/>
          <w:bCs/>
        </w:rPr>
        <w:t>The AGS is not open to loans.</w:t>
      </w:r>
    </w:p>
    <w:p w14:paraId="10E97485" w14:textId="77777777" w:rsidR="0073275C" w:rsidRDefault="0073275C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733E862B" w14:textId="40FA6026" w:rsidR="005636C2" w:rsidRPr="005636C2" w:rsidRDefault="0073275C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noted.</w:t>
      </w:r>
      <w:r w:rsidR="00FC076C">
        <w:rPr>
          <w:rFonts w:ascii="Arial" w:hAnsi="Arial" w:cs="Arial"/>
          <w:bCs/>
        </w:rPr>
        <w:t xml:space="preserve"> </w:t>
      </w:r>
    </w:p>
    <w:p w14:paraId="40AE05E6" w14:textId="77777777" w:rsidR="002B2FFE" w:rsidRPr="00DA1F08" w:rsidRDefault="002B2FFE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F252025" w14:textId="77777777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7E4F123D" w14:textId="77777777" w:rsidR="000F4BB9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A7BB675" w14:textId="6A4B8475" w:rsidR="002B2FFE" w:rsidRPr="000F4BB9" w:rsidRDefault="00846F8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A02D72">
        <w:rPr>
          <w:rFonts w:ascii="Arial" w:hAnsi="Arial" w:cs="Arial"/>
          <w:bCs/>
        </w:rPr>
        <w:t xml:space="preserve">othing to report </w:t>
      </w:r>
    </w:p>
    <w:p w14:paraId="37136991" w14:textId="77777777" w:rsidR="00A44A95" w:rsidRPr="00DA1F08" w:rsidRDefault="00A44A9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EC5A8F4" w14:textId="77777777" w:rsidR="00F94146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 ITT Group</w:t>
      </w:r>
    </w:p>
    <w:p w14:paraId="7FEF8B34" w14:textId="77777777" w:rsidR="004E6F58" w:rsidRDefault="004E6F5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3BC3FC1" w14:textId="0E246869" w:rsidR="00053B26" w:rsidRDefault="00FC4DA1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Draft press release circulated.  CB informed the meeting that the preferred contractor is ibp Strategy and Research </w:t>
      </w:r>
      <w:r w:rsidR="0032343B">
        <w:rPr>
          <w:rFonts w:ascii="Arial" w:hAnsi="Arial" w:cs="Arial"/>
          <w:bCs/>
        </w:rPr>
        <w:t>and that the contract has been legally checked and now signed by all parties.  The contract/work begins on 1</w:t>
      </w:r>
      <w:r w:rsidR="0032343B" w:rsidRPr="0032343B">
        <w:rPr>
          <w:rFonts w:ascii="Arial" w:hAnsi="Arial" w:cs="Arial"/>
          <w:bCs/>
          <w:vertAlign w:val="superscript"/>
        </w:rPr>
        <w:t>st</w:t>
      </w:r>
      <w:r w:rsidR="0032343B">
        <w:rPr>
          <w:rFonts w:ascii="Arial" w:hAnsi="Arial" w:cs="Arial"/>
          <w:bCs/>
        </w:rPr>
        <w:t xml:space="preserve"> April 2022.</w:t>
      </w:r>
      <w:r w:rsidR="003B3AC5">
        <w:rPr>
          <w:rFonts w:ascii="Arial" w:hAnsi="Arial" w:cs="Arial"/>
          <w:bCs/>
        </w:rPr>
        <w:t xml:space="preserve">  The community consultation contract states that </w:t>
      </w:r>
      <w:r w:rsidR="005B5629">
        <w:rPr>
          <w:rFonts w:ascii="Arial" w:hAnsi="Arial" w:cs="Arial"/>
          <w:bCs/>
        </w:rPr>
        <w:t>ibp will take instruction from the</w:t>
      </w:r>
      <w:r w:rsidR="003B3AC5">
        <w:rPr>
          <w:rFonts w:ascii="Arial" w:hAnsi="Arial" w:cs="Arial"/>
          <w:bCs/>
        </w:rPr>
        <w:t xml:space="preserve"> ‘Business Plan subgroup’ </w:t>
      </w:r>
      <w:r w:rsidR="00412443">
        <w:rPr>
          <w:rFonts w:ascii="Arial" w:hAnsi="Arial" w:cs="Arial"/>
          <w:bCs/>
        </w:rPr>
        <w:t xml:space="preserve">and CB asked who this group would consist off as the tender subgroup has technically now disbanded following signing of the contract.  Jim Anderson proposed </w:t>
      </w:r>
      <w:r w:rsidR="00390500">
        <w:rPr>
          <w:rFonts w:ascii="Arial" w:hAnsi="Arial" w:cs="Arial"/>
          <w:bCs/>
        </w:rPr>
        <w:t>that the Business Plan subgroup was made up from the same members of the tender subgroup (CB, Colin Clark, Angela Sutherland, John Dally and Jamie Macbeath). No dissent.</w:t>
      </w:r>
    </w:p>
    <w:p w14:paraId="07E69E51" w14:textId="77777777" w:rsidR="00B2179D" w:rsidRPr="00DA1F08" w:rsidRDefault="00B2179D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BA89BF9" w14:textId="77777777" w:rsidR="007558FC" w:rsidRDefault="007558FC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0E74AB94" w14:textId="77777777" w:rsidR="00DE6849" w:rsidRPr="00053B26" w:rsidRDefault="00DE6849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53B26">
        <w:rPr>
          <w:rFonts w:ascii="Arial" w:hAnsi="Arial" w:cs="Arial"/>
          <w:b/>
          <w:bCs/>
        </w:rPr>
        <w:t>(</w:t>
      </w:r>
      <w:r w:rsidR="0015474B" w:rsidRPr="00053B26">
        <w:rPr>
          <w:rFonts w:ascii="Arial" w:hAnsi="Arial" w:cs="Arial"/>
          <w:b/>
          <w:bCs/>
        </w:rPr>
        <w:t>a</w:t>
      </w:r>
      <w:r w:rsidRPr="00053B26">
        <w:rPr>
          <w:rFonts w:ascii="Arial" w:hAnsi="Arial" w:cs="Arial"/>
          <w:b/>
          <w:bCs/>
        </w:rPr>
        <w:t>) Report on applications received</w:t>
      </w:r>
      <w:r w:rsidR="00053B26" w:rsidRPr="00053B26">
        <w:rPr>
          <w:rFonts w:ascii="Arial" w:hAnsi="Arial" w:cs="Arial"/>
          <w:b/>
          <w:bCs/>
        </w:rPr>
        <w:t xml:space="preserve"> - circulated</w:t>
      </w:r>
    </w:p>
    <w:p w14:paraId="286E05ED" w14:textId="77777777" w:rsidR="00B358CB" w:rsidRDefault="00B358CB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1FE60AC0" w14:textId="77777777" w:rsidR="00B358CB" w:rsidRDefault="00B358CB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Report noted.</w:t>
      </w:r>
    </w:p>
    <w:p w14:paraId="293BC079" w14:textId="77777777" w:rsidR="000C296F" w:rsidRDefault="000C296F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46872A43" w14:textId="33802460" w:rsidR="000C296F" w:rsidRDefault="000C296F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C296F">
        <w:rPr>
          <w:rFonts w:ascii="Arial" w:hAnsi="Arial" w:cs="Arial"/>
          <w:b/>
          <w:bCs/>
        </w:rPr>
        <w:t>(b) Review of AGS – background paper circulated</w:t>
      </w:r>
    </w:p>
    <w:p w14:paraId="6153FA1F" w14:textId="09EE43AE" w:rsidR="000C296F" w:rsidRPr="000C296F" w:rsidRDefault="000C296F" w:rsidP="00DE6849">
      <w:pPr>
        <w:spacing w:line="240" w:lineRule="auto"/>
        <w:contextualSpacing/>
        <w:jc w:val="both"/>
        <w:rPr>
          <w:rFonts w:ascii="Arial" w:hAnsi="Arial" w:cs="Arial"/>
        </w:rPr>
      </w:pPr>
      <w:r w:rsidRPr="000C296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B </w:t>
      </w:r>
      <w:r w:rsidR="006255EE">
        <w:rPr>
          <w:rFonts w:ascii="Arial" w:hAnsi="Arial" w:cs="Arial"/>
        </w:rPr>
        <w:t>raised that SCBF ha</w:t>
      </w:r>
      <w:r w:rsidR="00D44FF0">
        <w:rPr>
          <w:rFonts w:ascii="Arial" w:hAnsi="Arial" w:cs="Arial"/>
        </w:rPr>
        <w:t>s</w:t>
      </w:r>
      <w:r w:rsidR="006255EE">
        <w:rPr>
          <w:rFonts w:ascii="Arial" w:hAnsi="Arial" w:cs="Arial"/>
        </w:rPr>
        <w:t xml:space="preserve"> committed to reviewing the AGS</w:t>
      </w:r>
      <w:r w:rsidR="00D22DDE">
        <w:rPr>
          <w:rFonts w:ascii="Arial" w:hAnsi="Arial" w:cs="Arial"/>
        </w:rPr>
        <w:t xml:space="preserve"> annually</w:t>
      </w:r>
      <w:r w:rsidR="00D44FF0">
        <w:rPr>
          <w:rFonts w:ascii="Arial" w:hAnsi="Arial" w:cs="Arial"/>
        </w:rPr>
        <w:t xml:space="preserve"> and following its launch in February 2021, the first review is due February 2022.  </w:t>
      </w:r>
      <w:r w:rsidR="00CF7B49">
        <w:rPr>
          <w:rFonts w:ascii="Arial" w:hAnsi="Arial" w:cs="Arial"/>
        </w:rPr>
        <w:t>The</w:t>
      </w:r>
      <w:r w:rsidR="00A87AA8">
        <w:rPr>
          <w:rFonts w:ascii="Arial" w:hAnsi="Arial" w:cs="Arial"/>
        </w:rPr>
        <w:t xml:space="preserve"> suggested areas for</w:t>
      </w:r>
      <w:r w:rsidR="00CF7B49">
        <w:rPr>
          <w:rFonts w:ascii="Arial" w:hAnsi="Arial" w:cs="Arial"/>
        </w:rPr>
        <w:t xml:space="preserve"> review </w:t>
      </w:r>
      <w:r w:rsidR="00A87AA8">
        <w:rPr>
          <w:rFonts w:ascii="Arial" w:hAnsi="Arial" w:cs="Arial"/>
        </w:rPr>
        <w:t>are</w:t>
      </w:r>
      <w:r w:rsidR="00CF7B49">
        <w:rPr>
          <w:rFonts w:ascii="Arial" w:hAnsi="Arial" w:cs="Arial"/>
        </w:rPr>
        <w:t xml:space="preserve"> </w:t>
      </w:r>
      <w:r w:rsidR="00BF2D82">
        <w:rPr>
          <w:rFonts w:ascii="Arial" w:hAnsi="Arial" w:cs="Arial"/>
        </w:rPr>
        <w:t xml:space="preserve">the application process, offer letter and monitoring.  It will include </w:t>
      </w:r>
      <w:r w:rsidR="00D44FF0">
        <w:rPr>
          <w:rFonts w:ascii="Arial" w:hAnsi="Arial" w:cs="Arial"/>
        </w:rPr>
        <w:t xml:space="preserve">the experience of applicants and community councils. </w:t>
      </w:r>
      <w:r w:rsidR="00AF15A4">
        <w:rPr>
          <w:rFonts w:ascii="Arial" w:hAnsi="Arial" w:cs="Arial"/>
        </w:rPr>
        <w:t>Colin Clark added that some thought needs to be given to Shetland wide applications during the review</w:t>
      </w:r>
      <w:r w:rsidR="00CF7B49">
        <w:rPr>
          <w:rFonts w:ascii="Arial" w:hAnsi="Arial" w:cs="Arial"/>
        </w:rPr>
        <w:t>.</w:t>
      </w:r>
      <w:r w:rsidR="00C90875">
        <w:rPr>
          <w:rFonts w:ascii="Arial" w:hAnsi="Arial" w:cs="Arial"/>
        </w:rPr>
        <w:t xml:space="preserve"> CB asked for volunteers to join himself and EG to form a review group, Jim Anderson and Karen Hannay offered to help </w:t>
      </w:r>
      <w:r w:rsidR="00352BD9">
        <w:rPr>
          <w:rFonts w:ascii="Arial" w:hAnsi="Arial" w:cs="Arial"/>
        </w:rPr>
        <w:t>with the review.  The group will prepare something to present to the February meeting.</w:t>
      </w:r>
    </w:p>
    <w:p w14:paraId="57371D53" w14:textId="77777777" w:rsidR="0015474B" w:rsidRPr="00DA1F08" w:rsidRDefault="0015474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786CCE1E" w14:textId="77777777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012C545B" w14:textId="77777777" w:rsidR="002F4234" w:rsidRDefault="002F423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CACD97D" w14:textId="77777777" w:rsidR="0000309F" w:rsidRDefault="004E4AE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4A06422" w14:textId="6A5324AD" w:rsidR="00502378" w:rsidRPr="00204ABA" w:rsidRDefault="004E4AEE" w:rsidP="00373836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204ABA">
        <w:rPr>
          <w:rFonts w:ascii="Arial" w:hAnsi="Arial" w:cs="Arial"/>
          <w:b/>
          <w:bCs/>
        </w:rPr>
        <w:t xml:space="preserve">(a) </w:t>
      </w:r>
      <w:r w:rsidR="00373836" w:rsidRPr="00204ABA">
        <w:rPr>
          <w:rFonts w:ascii="Arial" w:hAnsi="Arial" w:cs="Arial"/>
          <w:b/>
          <w:bCs/>
        </w:rPr>
        <w:t>Report from Aker offshore – circulated</w:t>
      </w:r>
    </w:p>
    <w:p w14:paraId="7CA6C75D" w14:textId="77777777" w:rsidR="00373836" w:rsidRDefault="00373836" w:rsidP="00373836">
      <w:pPr>
        <w:spacing w:line="240" w:lineRule="auto"/>
        <w:contextualSpacing/>
        <w:jc w:val="both"/>
        <w:rPr>
          <w:rFonts w:ascii="Arial" w:hAnsi="Arial" w:cs="Arial"/>
        </w:rPr>
      </w:pPr>
    </w:p>
    <w:p w14:paraId="7428B056" w14:textId="5D6C8623" w:rsidR="00373836" w:rsidRDefault="00373836" w:rsidP="0037383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Aker are in the early stages but will keep in touch as things progress.  </w:t>
      </w:r>
    </w:p>
    <w:p w14:paraId="17A69660" w14:textId="77777777" w:rsidR="00373836" w:rsidRDefault="00373836" w:rsidP="00373836">
      <w:pPr>
        <w:spacing w:line="240" w:lineRule="auto"/>
        <w:contextualSpacing/>
        <w:jc w:val="both"/>
        <w:rPr>
          <w:rFonts w:ascii="Arial" w:hAnsi="Arial" w:cs="Arial"/>
        </w:rPr>
      </w:pPr>
    </w:p>
    <w:p w14:paraId="73F27904" w14:textId="5B0097AB" w:rsidR="00373836" w:rsidRDefault="00373836" w:rsidP="0037383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Nothing to report from any of the other renewable energy schemes.</w:t>
      </w:r>
    </w:p>
    <w:p w14:paraId="382E38A2" w14:textId="77777777" w:rsidR="003A70AF" w:rsidRPr="00F4132B" w:rsidRDefault="003A70AF" w:rsidP="007E07AF">
      <w:pPr>
        <w:spacing w:line="240" w:lineRule="auto"/>
        <w:contextualSpacing/>
        <w:jc w:val="both"/>
        <w:rPr>
          <w:rFonts w:ascii="Arial" w:hAnsi="Arial" w:cs="Arial"/>
          <w:color w:val="111111"/>
          <w:shd w:val="clear" w:color="auto" w:fill="FFFFFF"/>
        </w:rPr>
      </w:pPr>
    </w:p>
    <w:p w14:paraId="603F65E2" w14:textId="77777777" w:rsidR="00FA27ED" w:rsidRPr="00FA27ED" w:rsidRDefault="00FA27ED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14. Any other business</w:t>
      </w:r>
    </w:p>
    <w:p w14:paraId="7B34706E" w14:textId="77777777" w:rsidR="006816EB" w:rsidRDefault="006816E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44A7A453" w14:textId="29F1D91C" w:rsidR="00502378" w:rsidRPr="00502378" w:rsidRDefault="00373836" w:rsidP="0050237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6E57E721" w14:textId="77777777" w:rsidR="00963C0C" w:rsidRPr="00DA1F08" w:rsidRDefault="00963C0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031B6D8A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D86505">
        <w:rPr>
          <w:rFonts w:ascii="Arial" w:hAnsi="Arial" w:cs="Arial"/>
        </w:rPr>
        <w:t xml:space="preserve">– </w:t>
      </w:r>
      <w:r w:rsidR="00F47792">
        <w:rPr>
          <w:rFonts w:ascii="Arial" w:hAnsi="Arial" w:cs="Arial"/>
        </w:rPr>
        <w:t>Special General Meeting</w:t>
      </w:r>
      <w:r w:rsidR="00561AFA">
        <w:rPr>
          <w:rFonts w:ascii="Arial" w:hAnsi="Arial" w:cs="Arial"/>
        </w:rPr>
        <w:t xml:space="preserve"> Wednesday </w:t>
      </w:r>
      <w:r w:rsidR="00F47792">
        <w:rPr>
          <w:rFonts w:ascii="Arial" w:hAnsi="Arial" w:cs="Arial"/>
        </w:rPr>
        <w:t>9</w:t>
      </w:r>
      <w:r w:rsidR="00F47792" w:rsidRPr="00F47792">
        <w:rPr>
          <w:rFonts w:ascii="Arial" w:hAnsi="Arial" w:cs="Arial"/>
          <w:vertAlign w:val="superscript"/>
        </w:rPr>
        <w:t>th</w:t>
      </w:r>
      <w:r w:rsidR="00F47792">
        <w:rPr>
          <w:rFonts w:ascii="Arial" w:hAnsi="Arial" w:cs="Arial"/>
        </w:rPr>
        <w:t xml:space="preserve"> February</w:t>
      </w:r>
      <w:r w:rsidR="00963C0C">
        <w:rPr>
          <w:rFonts w:ascii="Arial" w:hAnsi="Arial" w:cs="Arial"/>
        </w:rPr>
        <w:t xml:space="preserve"> 2022 </w:t>
      </w:r>
      <w:r w:rsidR="00FA27ED">
        <w:rPr>
          <w:rFonts w:ascii="Arial" w:hAnsi="Arial" w:cs="Arial"/>
        </w:rPr>
        <w:t>at 1800</w:t>
      </w:r>
      <w:r w:rsidR="00D86505">
        <w:rPr>
          <w:rFonts w:ascii="Arial" w:hAnsi="Arial" w:cs="Arial"/>
        </w:rPr>
        <w:t xml:space="preserve">, the directors meeting will follow on from </w:t>
      </w:r>
      <w:r w:rsidR="00D86505" w:rsidRPr="00FF04C3">
        <w:rPr>
          <w:rFonts w:ascii="Arial" w:hAnsi="Arial" w:cs="Arial"/>
        </w:rPr>
        <w:t>this</w:t>
      </w:r>
      <w:r w:rsidR="00C06CED" w:rsidRPr="00FF04C3">
        <w:rPr>
          <w:rFonts w:ascii="Arial" w:hAnsi="Arial" w:cs="Arial"/>
        </w:rPr>
        <w:t xml:space="preserve"> in</w:t>
      </w:r>
      <w:r w:rsidR="00FF04C3" w:rsidRPr="00FF04C3">
        <w:rPr>
          <w:rFonts w:ascii="Arial" w:hAnsi="Arial" w:cs="Arial"/>
        </w:rPr>
        <w:t xml:space="preserve"> a </w:t>
      </w:r>
      <w:r w:rsidR="00C06CED" w:rsidRPr="00FF04C3">
        <w:rPr>
          <w:rFonts w:ascii="Arial" w:hAnsi="Arial" w:cs="Arial"/>
        </w:rPr>
        <w:t>separate Zoom session</w:t>
      </w:r>
      <w:r w:rsidR="00FA27ED" w:rsidRPr="00FF04C3">
        <w:rPr>
          <w:rFonts w:ascii="Arial" w:hAnsi="Arial" w:cs="Arial"/>
        </w:rPr>
        <w:t>.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2093D348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at </w:t>
      </w:r>
      <w:r w:rsidR="00F47792">
        <w:rPr>
          <w:rFonts w:ascii="Arial" w:hAnsi="Arial" w:cs="Arial"/>
          <w:b/>
          <w:bCs/>
        </w:rPr>
        <w:t>19:10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4BD3"/>
    <w:rsid w:val="00023F1E"/>
    <w:rsid w:val="00034031"/>
    <w:rsid w:val="000366BA"/>
    <w:rsid w:val="00042C80"/>
    <w:rsid w:val="000465C1"/>
    <w:rsid w:val="00053B26"/>
    <w:rsid w:val="00057583"/>
    <w:rsid w:val="00074D24"/>
    <w:rsid w:val="00084D09"/>
    <w:rsid w:val="000924A9"/>
    <w:rsid w:val="000A4D24"/>
    <w:rsid w:val="000B2033"/>
    <w:rsid w:val="000B60A5"/>
    <w:rsid w:val="000C296F"/>
    <w:rsid w:val="000C3A2D"/>
    <w:rsid w:val="000C6D68"/>
    <w:rsid w:val="000D540B"/>
    <w:rsid w:val="000E19E4"/>
    <w:rsid w:val="000F4BB9"/>
    <w:rsid w:val="00102B92"/>
    <w:rsid w:val="0010787D"/>
    <w:rsid w:val="0011780D"/>
    <w:rsid w:val="00150646"/>
    <w:rsid w:val="0015474B"/>
    <w:rsid w:val="00167509"/>
    <w:rsid w:val="00174CA8"/>
    <w:rsid w:val="0017572C"/>
    <w:rsid w:val="00181855"/>
    <w:rsid w:val="001934A1"/>
    <w:rsid w:val="00194BE1"/>
    <w:rsid w:val="001A36FC"/>
    <w:rsid w:val="001B199F"/>
    <w:rsid w:val="001B4436"/>
    <w:rsid w:val="001E477C"/>
    <w:rsid w:val="001E4A9C"/>
    <w:rsid w:val="001F2344"/>
    <w:rsid w:val="001F2391"/>
    <w:rsid w:val="00202125"/>
    <w:rsid w:val="002034AD"/>
    <w:rsid w:val="00204ABA"/>
    <w:rsid w:val="002215A3"/>
    <w:rsid w:val="002250FF"/>
    <w:rsid w:val="00235FA2"/>
    <w:rsid w:val="00251398"/>
    <w:rsid w:val="0025578E"/>
    <w:rsid w:val="002815FB"/>
    <w:rsid w:val="00290672"/>
    <w:rsid w:val="00292940"/>
    <w:rsid w:val="002A081A"/>
    <w:rsid w:val="002A12B9"/>
    <w:rsid w:val="002B2FFE"/>
    <w:rsid w:val="002C0864"/>
    <w:rsid w:val="002C5585"/>
    <w:rsid w:val="002F4234"/>
    <w:rsid w:val="002F5295"/>
    <w:rsid w:val="002F765A"/>
    <w:rsid w:val="00313588"/>
    <w:rsid w:val="00317BD5"/>
    <w:rsid w:val="0032343B"/>
    <w:rsid w:val="003406AC"/>
    <w:rsid w:val="00343847"/>
    <w:rsid w:val="0034401F"/>
    <w:rsid w:val="00352BD9"/>
    <w:rsid w:val="00373836"/>
    <w:rsid w:val="003806AE"/>
    <w:rsid w:val="00384317"/>
    <w:rsid w:val="003843FD"/>
    <w:rsid w:val="00390500"/>
    <w:rsid w:val="003946C5"/>
    <w:rsid w:val="00397CEF"/>
    <w:rsid w:val="003A1688"/>
    <w:rsid w:val="003A2594"/>
    <w:rsid w:val="003A70AF"/>
    <w:rsid w:val="003B3AC5"/>
    <w:rsid w:val="003E4663"/>
    <w:rsid w:val="003E58D3"/>
    <w:rsid w:val="0040246A"/>
    <w:rsid w:val="00412443"/>
    <w:rsid w:val="00447A1A"/>
    <w:rsid w:val="00466310"/>
    <w:rsid w:val="004663EC"/>
    <w:rsid w:val="00492A6A"/>
    <w:rsid w:val="004A279B"/>
    <w:rsid w:val="004B78E4"/>
    <w:rsid w:val="004C526C"/>
    <w:rsid w:val="004D5B0F"/>
    <w:rsid w:val="004D7DC7"/>
    <w:rsid w:val="004E3231"/>
    <w:rsid w:val="004E4AEE"/>
    <w:rsid w:val="004E6F58"/>
    <w:rsid w:val="004F6A55"/>
    <w:rsid w:val="00502378"/>
    <w:rsid w:val="00512BA3"/>
    <w:rsid w:val="00512D73"/>
    <w:rsid w:val="00541BDD"/>
    <w:rsid w:val="005466B5"/>
    <w:rsid w:val="00552DD7"/>
    <w:rsid w:val="00561AFA"/>
    <w:rsid w:val="005636C2"/>
    <w:rsid w:val="005828B3"/>
    <w:rsid w:val="0058768E"/>
    <w:rsid w:val="0058791F"/>
    <w:rsid w:val="00593FB4"/>
    <w:rsid w:val="005A1420"/>
    <w:rsid w:val="005B5629"/>
    <w:rsid w:val="005B7300"/>
    <w:rsid w:val="005B7D76"/>
    <w:rsid w:val="005C73E5"/>
    <w:rsid w:val="005E08EC"/>
    <w:rsid w:val="005E10F8"/>
    <w:rsid w:val="005E249D"/>
    <w:rsid w:val="005E65F6"/>
    <w:rsid w:val="005F6773"/>
    <w:rsid w:val="00602AAE"/>
    <w:rsid w:val="00602BA4"/>
    <w:rsid w:val="0061766C"/>
    <w:rsid w:val="006255EE"/>
    <w:rsid w:val="00637C36"/>
    <w:rsid w:val="00655DDC"/>
    <w:rsid w:val="00673E06"/>
    <w:rsid w:val="00674524"/>
    <w:rsid w:val="006816EB"/>
    <w:rsid w:val="00691984"/>
    <w:rsid w:val="006A6A2A"/>
    <w:rsid w:val="006B77ED"/>
    <w:rsid w:val="006D062E"/>
    <w:rsid w:val="006D3472"/>
    <w:rsid w:val="00726252"/>
    <w:rsid w:val="00726DE0"/>
    <w:rsid w:val="0072751C"/>
    <w:rsid w:val="007309DC"/>
    <w:rsid w:val="0073275C"/>
    <w:rsid w:val="00745911"/>
    <w:rsid w:val="0075103F"/>
    <w:rsid w:val="00751A71"/>
    <w:rsid w:val="00751ECE"/>
    <w:rsid w:val="007558FC"/>
    <w:rsid w:val="007653A9"/>
    <w:rsid w:val="007A759E"/>
    <w:rsid w:val="007E07AF"/>
    <w:rsid w:val="007E2990"/>
    <w:rsid w:val="007E382C"/>
    <w:rsid w:val="007F1C0B"/>
    <w:rsid w:val="00800F05"/>
    <w:rsid w:val="0080187E"/>
    <w:rsid w:val="0081096F"/>
    <w:rsid w:val="00811602"/>
    <w:rsid w:val="00833D86"/>
    <w:rsid w:val="008442DA"/>
    <w:rsid w:val="00846F86"/>
    <w:rsid w:val="00855C76"/>
    <w:rsid w:val="008858C7"/>
    <w:rsid w:val="00886FA9"/>
    <w:rsid w:val="008A2CED"/>
    <w:rsid w:val="008A427C"/>
    <w:rsid w:val="008B10BB"/>
    <w:rsid w:val="008B14BF"/>
    <w:rsid w:val="008C297F"/>
    <w:rsid w:val="008E1522"/>
    <w:rsid w:val="008E3A86"/>
    <w:rsid w:val="008F71E0"/>
    <w:rsid w:val="00911983"/>
    <w:rsid w:val="00916E6C"/>
    <w:rsid w:val="0091773C"/>
    <w:rsid w:val="00920557"/>
    <w:rsid w:val="00932C42"/>
    <w:rsid w:val="00932CA9"/>
    <w:rsid w:val="009420D9"/>
    <w:rsid w:val="00942710"/>
    <w:rsid w:val="00947808"/>
    <w:rsid w:val="00947ADB"/>
    <w:rsid w:val="00963C0C"/>
    <w:rsid w:val="00971D22"/>
    <w:rsid w:val="0097638F"/>
    <w:rsid w:val="00977145"/>
    <w:rsid w:val="009825B0"/>
    <w:rsid w:val="009C47A0"/>
    <w:rsid w:val="009C47AC"/>
    <w:rsid w:val="009D23AB"/>
    <w:rsid w:val="009E3ED3"/>
    <w:rsid w:val="009F3C75"/>
    <w:rsid w:val="009F7DBB"/>
    <w:rsid w:val="00A02D72"/>
    <w:rsid w:val="00A11F4C"/>
    <w:rsid w:val="00A131D5"/>
    <w:rsid w:val="00A17E7D"/>
    <w:rsid w:val="00A21AA2"/>
    <w:rsid w:val="00A3239C"/>
    <w:rsid w:val="00A44A95"/>
    <w:rsid w:val="00A542B1"/>
    <w:rsid w:val="00A64F47"/>
    <w:rsid w:val="00A668CA"/>
    <w:rsid w:val="00A7448E"/>
    <w:rsid w:val="00A865F3"/>
    <w:rsid w:val="00A87AA8"/>
    <w:rsid w:val="00A96AF2"/>
    <w:rsid w:val="00AA1867"/>
    <w:rsid w:val="00AA31AF"/>
    <w:rsid w:val="00AA710C"/>
    <w:rsid w:val="00AB1A48"/>
    <w:rsid w:val="00AC3824"/>
    <w:rsid w:val="00AC6A47"/>
    <w:rsid w:val="00AE41F6"/>
    <w:rsid w:val="00AF15A4"/>
    <w:rsid w:val="00AF1613"/>
    <w:rsid w:val="00B2179D"/>
    <w:rsid w:val="00B22E80"/>
    <w:rsid w:val="00B3081B"/>
    <w:rsid w:val="00B328ED"/>
    <w:rsid w:val="00B358CB"/>
    <w:rsid w:val="00B53DD8"/>
    <w:rsid w:val="00B5601E"/>
    <w:rsid w:val="00B77498"/>
    <w:rsid w:val="00B80CEC"/>
    <w:rsid w:val="00B947E2"/>
    <w:rsid w:val="00BA09B7"/>
    <w:rsid w:val="00BA0CD6"/>
    <w:rsid w:val="00BB0563"/>
    <w:rsid w:val="00BD2ACD"/>
    <w:rsid w:val="00BE7825"/>
    <w:rsid w:val="00BF2D82"/>
    <w:rsid w:val="00BF7DB3"/>
    <w:rsid w:val="00C06CED"/>
    <w:rsid w:val="00C168E5"/>
    <w:rsid w:val="00C20A2E"/>
    <w:rsid w:val="00C217B4"/>
    <w:rsid w:val="00C2259D"/>
    <w:rsid w:val="00C329DB"/>
    <w:rsid w:val="00C543A7"/>
    <w:rsid w:val="00C70204"/>
    <w:rsid w:val="00C90875"/>
    <w:rsid w:val="00C968AB"/>
    <w:rsid w:val="00CA5CF4"/>
    <w:rsid w:val="00CB2CB9"/>
    <w:rsid w:val="00CB4CF1"/>
    <w:rsid w:val="00CC0BA0"/>
    <w:rsid w:val="00CC14A4"/>
    <w:rsid w:val="00CC4463"/>
    <w:rsid w:val="00CD2C34"/>
    <w:rsid w:val="00CF09AE"/>
    <w:rsid w:val="00CF12A5"/>
    <w:rsid w:val="00CF7B49"/>
    <w:rsid w:val="00D004AB"/>
    <w:rsid w:val="00D02BE5"/>
    <w:rsid w:val="00D13758"/>
    <w:rsid w:val="00D15CED"/>
    <w:rsid w:val="00D22DDE"/>
    <w:rsid w:val="00D32829"/>
    <w:rsid w:val="00D34E86"/>
    <w:rsid w:val="00D35389"/>
    <w:rsid w:val="00D44DFD"/>
    <w:rsid w:val="00D44FF0"/>
    <w:rsid w:val="00D56CC7"/>
    <w:rsid w:val="00D853BA"/>
    <w:rsid w:val="00D86505"/>
    <w:rsid w:val="00D87B67"/>
    <w:rsid w:val="00D90555"/>
    <w:rsid w:val="00D932F0"/>
    <w:rsid w:val="00D96155"/>
    <w:rsid w:val="00DA1F08"/>
    <w:rsid w:val="00DA2591"/>
    <w:rsid w:val="00DA4E77"/>
    <w:rsid w:val="00DB1FC2"/>
    <w:rsid w:val="00DC1695"/>
    <w:rsid w:val="00DD0B1A"/>
    <w:rsid w:val="00DD61B1"/>
    <w:rsid w:val="00DE6849"/>
    <w:rsid w:val="00E217C4"/>
    <w:rsid w:val="00E5005F"/>
    <w:rsid w:val="00E54F83"/>
    <w:rsid w:val="00E63B13"/>
    <w:rsid w:val="00EA041D"/>
    <w:rsid w:val="00EA5699"/>
    <w:rsid w:val="00EC5BE3"/>
    <w:rsid w:val="00ED5623"/>
    <w:rsid w:val="00EF5C04"/>
    <w:rsid w:val="00F02D9B"/>
    <w:rsid w:val="00F0641C"/>
    <w:rsid w:val="00F10847"/>
    <w:rsid w:val="00F361F4"/>
    <w:rsid w:val="00F37D54"/>
    <w:rsid w:val="00F4132B"/>
    <w:rsid w:val="00F42D4E"/>
    <w:rsid w:val="00F47792"/>
    <w:rsid w:val="00F51B27"/>
    <w:rsid w:val="00F52389"/>
    <w:rsid w:val="00F66030"/>
    <w:rsid w:val="00F73C5A"/>
    <w:rsid w:val="00F76045"/>
    <w:rsid w:val="00F840F1"/>
    <w:rsid w:val="00F94146"/>
    <w:rsid w:val="00FA0F08"/>
    <w:rsid w:val="00FA27ED"/>
    <w:rsid w:val="00FA49DF"/>
    <w:rsid w:val="00FB211C"/>
    <w:rsid w:val="00FC076C"/>
    <w:rsid w:val="00FC4DA1"/>
    <w:rsid w:val="00FD29AA"/>
    <w:rsid w:val="00FD2CE2"/>
    <w:rsid w:val="00FE2EF8"/>
    <w:rsid w:val="00FE4720"/>
    <w:rsid w:val="00FE675C"/>
    <w:rsid w:val="00FE69F3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4720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2</cp:revision>
  <cp:lastPrinted>2022-01-16T10:58:00Z</cp:lastPrinted>
  <dcterms:created xsi:type="dcterms:W3CDTF">2022-01-16T16:50:00Z</dcterms:created>
  <dcterms:modified xsi:type="dcterms:W3CDTF">2022-01-16T16:50:00Z</dcterms:modified>
</cp:coreProperties>
</file>